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3A" w:rsidRPr="00BF52BE" w:rsidRDefault="00A14A74" w:rsidP="00376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BE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  <w:r w:rsidRPr="00BF5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2BE">
        <w:rPr>
          <w:rFonts w:ascii="Times New Roman" w:hAnsi="Times New Roman" w:cs="Times New Roman"/>
          <w:b/>
          <w:sz w:val="28"/>
          <w:szCs w:val="28"/>
        </w:rPr>
        <w:t>Новосибирского регионального отделения РСПП (</w:t>
      </w:r>
      <w:proofErr w:type="gramStart"/>
      <w:r w:rsidRPr="00BF52BE">
        <w:rPr>
          <w:rFonts w:ascii="Times New Roman" w:hAnsi="Times New Roman" w:cs="Times New Roman"/>
          <w:b/>
          <w:sz w:val="28"/>
          <w:szCs w:val="28"/>
        </w:rPr>
        <w:t>МАРП</w:t>
      </w:r>
      <w:r w:rsidR="00BF52BE">
        <w:rPr>
          <w:rFonts w:ascii="Times New Roman" w:hAnsi="Times New Roman" w:cs="Times New Roman"/>
          <w:b/>
          <w:sz w:val="28"/>
          <w:szCs w:val="28"/>
        </w:rPr>
        <w:t>)</w:t>
      </w:r>
      <w:r w:rsidRPr="00BF5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2B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BF52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52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02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52BE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3902ED" w:rsidRPr="003902ED">
        <w:rPr>
          <w:rFonts w:ascii="Times New Roman" w:hAnsi="Times New Roman" w:cs="Times New Roman"/>
          <w:b/>
          <w:sz w:val="28"/>
          <w:szCs w:val="28"/>
        </w:rPr>
        <w:t>20</w:t>
      </w:r>
      <w:r w:rsidR="00BF52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4A74" w:rsidRDefault="00A14A74" w:rsidP="0037687E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436"/>
        <w:gridCol w:w="9"/>
        <w:gridCol w:w="1257"/>
        <w:gridCol w:w="7164"/>
        <w:gridCol w:w="2299"/>
      </w:tblGrid>
      <w:tr w:rsidR="00C4427C" w:rsidRPr="005460C7" w:rsidTr="00B045EB">
        <w:trPr>
          <w:cantSplit/>
        </w:trPr>
        <w:tc>
          <w:tcPr>
            <w:tcW w:w="445" w:type="dxa"/>
            <w:gridSpan w:val="2"/>
            <w:vAlign w:val="center"/>
          </w:tcPr>
          <w:p w:rsidR="00C4427C" w:rsidRPr="005460C7" w:rsidRDefault="00C4427C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57" w:type="dxa"/>
            <w:vAlign w:val="center"/>
          </w:tcPr>
          <w:p w:rsidR="00C4427C" w:rsidRPr="005460C7" w:rsidRDefault="00C4427C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164" w:type="dxa"/>
            <w:vAlign w:val="center"/>
          </w:tcPr>
          <w:p w:rsidR="00C4427C" w:rsidRPr="005460C7" w:rsidRDefault="00C4427C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99" w:type="dxa"/>
            <w:vAlign w:val="center"/>
          </w:tcPr>
          <w:p w:rsidR="00C4427C" w:rsidRPr="005460C7" w:rsidRDefault="00C4427C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Ответственные организаторы</w:t>
            </w:r>
          </w:p>
        </w:tc>
      </w:tr>
      <w:tr w:rsidR="00307A41" w:rsidTr="00B045EB">
        <w:trPr>
          <w:cantSplit/>
        </w:trPr>
        <w:tc>
          <w:tcPr>
            <w:tcW w:w="436" w:type="dxa"/>
            <w:vAlign w:val="center"/>
          </w:tcPr>
          <w:p w:rsidR="00307A41" w:rsidRDefault="00307A41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gridSpan w:val="2"/>
            <w:vAlign w:val="center"/>
          </w:tcPr>
          <w:p w:rsidR="00307A41" w:rsidRDefault="006D528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164" w:type="dxa"/>
            <w:vAlign w:val="center"/>
          </w:tcPr>
          <w:p w:rsidR="00307A41" w:rsidRPr="00CF6113" w:rsidRDefault="00307A41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1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промышленного комплекса Новосибирской области в 2019г. и постановка задач на 2020г.</w:t>
            </w:r>
          </w:p>
        </w:tc>
        <w:tc>
          <w:tcPr>
            <w:tcW w:w="2299" w:type="dxa"/>
            <w:vMerge w:val="restart"/>
            <w:vAlign w:val="center"/>
          </w:tcPr>
          <w:p w:rsidR="00307A41" w:rsidRDefault="00307A41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307A41" w:rsidRDefault="00307A41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  <w:p w:rsidR="00307A41" w:rsidRDefault="00307A41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НСО</w:t>
            </w:r>
          </w:p>
        </w:tc>
      </w:tr>
      <w:tr w:rsidR="00307A41" w:rsidTr="00B045EB">
        <w:trPr>
          <w:cantSplit/>
        </w:trPr>
        <w:tc>
          <w:tcPr>
            <w:tcW w:w="436" w:type="dxa"/>
            <w:vAlign w:val="center"/>
          </w:tcPr>
          <w:p w:rsidR="00307A41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gridSpan w:val="2"/>
            <w:vAlign w:val="center"/>
          </w:tcPr>
          <w:p w:rsidR="00307A41" w:rsidRDefault="006D528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7164" w:type="dxa"/>
            <w:vAlign w:val="center"/>
          </w:tcPr>
          <w:p w:rsidR="00307A41" w:rsidRDefault="00307A41" w:rsidP="003768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Международному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еского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«</w:t>
            </w:r>
            <w:proofErr w:type="spellStart"/>
            <w:r w:rsidRPr="00A0597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Технопром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2020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99" w:type="dxa"/>
            <w:vMerge/>
            <w:vAlign w:val="center"/>
          </w:tcPr>
          <w:p w:rsidR="00307A41" w:rsidRDefault="00307A41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00" w:rsidTr="00B045EB">
        <w:trPr>
          <w:cantSplit/>
        </w:trPr>
        <w:tc>
          <w:tcPr>
            <w:tcW w:w="436" w:type="dxa"/>
            <w:vAlign w:val="center"/>
          </w:tcPr>
          <w:p w:rsidR="00095900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6D528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6D5283" w:rsidRDefault="006D528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164" w:type="dxa"/>
            <w:vAlign w:val="center"/>
          </w:tcPr>
          <w:p w:rsidR="00095900" w:rsidRDefault="00A85D4D" w:rsidP="003768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D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8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технологии на современном этапе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Городской «День науки»</w:t>
            </w:r>
          </w:p>
        </w:tc>
        <w:tc>
          <w:tcPr>
            <w:tcW w:w="2299" w:type="dxa"/>
            <w:vAlign w:val="center"/>
          </w:tcPr>
          <w:p w:rsidR="00307A41" w:rsidRPr="00307A41" w:rsidRDefault="00307A41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7A41">
              <w:rPr>
                <w:rFonts w:ascii="Times New Roman" w:hAnsi="Times New Roman" w:cs="Times New Roman"/>
              </w:rPr>
              <w:t>НРО РСПП</w:t>
            </w:r>
          </w:p>
          <w:p w:rsidR="00307A41" w:rsidRPr="00307A41" w:rsidRDefault="00307A41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7A41">
              <w:rPr>
                <w:rFonts w:ascii="Times New Roman" w:hAnsi="Times New Roman" w:cs="Times New Roman"/>
              </w:rPr>
              <w:t>МАРП</w:t>
            </w:r>
          </w:p>
          <w:p w:rsidR="00095900" w:rsidRDefault="00307A41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Мэрия </w:t>
            </w:r>
            <w:proofErr w:type="spellStart"/>
            <w:r>
              <w:rPr>
                <w:rFonts w:ascii="Times New Roman" w:hAnsi="Times New Roman" w:cs="Times New Roman"/>
              </w:rPr>
              <w:t>г.Новосибирска</w:t>
            </w:r>
            <w:proofErr w:type="spellEnd"/>
          </w:p>
        </w:tc>
      </w:tr>
      <w:tr w:rsidR="00095900" w:rsidTr="00B045EB">
        <w:trPr>
          <w:cantSplit/>
        </w:trPr>
        <w:tc>
          <w:tcPr>
            <w:tcW w:w="436" w:type="dxa"/>
            <w:vAlign w:val="center"/>
          </w:tcPr>
          <w:p w:rsidR="00095900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6D528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7164" w:type="dxa"/>
            <w:vAlign w:val="center"/>
          </w:tcPr>
          <w:p w:rsidR="00095900" w:rsidRDefault="007D325F" w:rsidP="007D32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Общественного совета, в</w:t>
            </w:r>
            <w:r w:rsidR="00F762EC">
              <w:rPr>
                <w:rFonts w:ascii="Times New Roman" w:hAnsi="Times New Roman" w:cs="Times New Roman"/>
                <w:sz w:val="24"/>
                <w:szCs w:val="24"/>
              </w:rPr>
              <w:t>заимодействие с Уполномоченным</w:t>
            </w:r>
            <w:r w:rsidR="00095900"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</w:t>
            </w:r>
            <w:r w:rsidR="00F762EC">
              <w:rPr>
                <w:rFonts w:ascii="Times New Roman" w:hAnsi="Times New Roman" w:cs="Times New Roman"/>
                <w:sz w:val="24"/>
                <w:szCs w:val="24"/>
              </w:rPr>
              <w:t>мателей в Новосибирской области</w:t>
            </w:r>
          </w:p>
        </w:tc>
        <w:tc>
          <w:tcPr>
            <w:tcW w:w="2299" w:type="dxa"/>
            <w:vAlign w:val="center"/>
          </w:tcPr>
          <w:p w:rsidR="009D5F5D" w:rsidRDefault="009D5F5D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D855D3" w:rsidRDefault="009D5F5D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  <w:p w:rsidR="009D5F5D" w:rsidRDefault="009D5F5D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Уполномоченного</w:t>
            </w:r>
          </w:p>
        </w:tc>
      </w:tr>
      <w:tr w:rsidR="00971550" w:rsidTr="00B045EB">
        <w:trPr>
          <w:cantSplit/>
        </w:trPr>
        <w:tc>
          <w:tcPr>
            <w:tcW w:w="436" w:type="dxa"/>
            <w:vAlign w:val="center"/>
          </w:tcPr>
          <w:p w:rsidR="00971550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  <w:gridSpan w:val="2"/>
            <w:vAlign w:val="center"/>
          </w:tcPr>
          <w:p w:rsidR="00971550" w:rsidRDefault="006D528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7164" w:type="dxa"/>
            <w:vAlign w:val="center"/>
          </w:tcPr>
          <w:p w:rsidR="00971550" w:rsidRPr="002C3481" w:rsidRDefault="00971550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FC63D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руглый стол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«Профессиональные стандарты: практические вопросы по внедрению»</w:t>
            </w:r>
          </w:p>
        </w:tc>
        <w:tc>
          <w:tcPr>
            <w:tcW w:w="2299" w:type="dxa"/>
            <w:vMerge w:val="restart"/>
            <w:vAlign w:val="center"/>
          </w:tcPr>
          <w:p w:rsidR="00971550" w:rsidRDefault="00971550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971550" w:rsidRDefault="00971550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  <w:p w:rsidR="00971550" w:rsidRDefault="00971550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</w:t>
            </w:r>
          </w:p>
        </w:tc>
      </w:tr>
      <w:tr w:rsidR="00971550" w:rsidTr="00B045EB">
        <w:trPr>
          <w:cantSplit/>
        </w:trPr>
        <w:tc>
          <w:tcPr>
            <w:tcW w:w="436" w:type="dxa"/>
            <w:vAlign w:val="center"/>
          </w:tcPr>
          <w:p w:rsidR="00971550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gridSpan w:val="2"/>
            <w:vAlign w:val="center"/>
          </w:tcPr>
          <w:p w:rsidR="00971550" w:rsidRDefault="006D528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7164" w:type="dxa"/>
            <w:vAlign w:val="center"/>
          </w:tcPr>
          <w:p w:rsidR="00971550" w:rsidRDefault="00971550" w:rsidP="003768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стандарты: основа изменения системы оплаты труда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9" w:type="dxa"/>
            <w:vMerge/>
            <w:vAlign w:val="center"/>
          </w:tcPr>
          <w:p w:rsidR="00971550" w:rsidRDefault="00971550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00" w:rsidTr="00B045EB">
        <w:trPr>
          <w:cantSplit/>
        </w:trPr>
        <w:tc>
          <w:tcPr>
            <w:tcW w:w="436" w:type="dxa"/>
            <w:vAlign w:val="center"/>
          </w:tcPr>
          <w:p w:rsidR="00095900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6" w:type="dxa"/>
            <w:gridSpan w:val="2"/>
            <w:vAlign w:val="center"/>
          </w:tcPr>
          <w:p w:rsidR="00095900" w:rsidRDefault="006D528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164" w:type="dxa"/>
            <w:vAlign w:val="center"/>
          </w:tcPr>
          <w:p w:rsidR="00095900" w:rsidRPr="001E47AE" w:rsidRDefault="00095900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1E47AE">
              <w:rPr>
                <w:rFonts w:ascii="Times New Roman" w:hAnsi="Times New Roman" w:cs="Times New Roman"/>
                <w:sz w:val="24"/>
                <w:szCs w:val="24"/>
              </w:rPr>
              <w:t xml:space="preserve"> – совещание «Актуальные вопросы таможенного администрирования»</w:t>
            </w:r>
          </w:p>
        </w:tc>
        <w:tc>
          <w:tcPr>
            <w:tcW w:w="2299" w:type="dxa"/>
            <w:vAlign w:val="center"/>
          </w:tcPr>
          <w:p w:rsidR="00B045EB" w:rsidRDefault="00B045EB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D855D3" w:rsidRDefault="00B045EB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  <w:p w:rsidR="00B045EB" w:rsidRDefault="00B045EB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таможня</w:t>
            </w:r>
          </w:p>
        </w:tc>
      </w:tr>
      <w:tr w:rsidR="00095900" w:rsidRPr="00870482" w:rsidTr="00A31E66">
        <w:trPr>
          <w:cantSplit/>
        </w:trPr>
        <w:tc>
          <w:tcPr>
            <w:tcW w:w="11165" w:type="dxa"/>
            <w:gridSpan w:val="5"/>
            <w:vAlign w:val="center"/>
          </w:tcPr>
          <w:p w:rsidR="00095900" w:rsidRPr="00870482" w:rsidRDefault="00095900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00" w:rsidRPr="00870482" w:rsidRDefault="00095900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8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Советы при органах власти и управления</w:t>
            </w:r>
          </w:p>
          <w:p w:rsidR="00095900" w:rsidRPr="00870482" w:rsidRDefault="00095900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36711E" w:rsidRDefault="0025410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25410E" w:rsidRDefault="0025410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164" w:type="dxa"/>
            <w:vAlign w:val="center"/>
          </w:tcPr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и координации деятельности участников Общественных Советов при органах исполнительной власти НСО, членов МАРП и НРО РСПП</w:t>
            </w:r>
          </w:p>
        </w:tc>
        <w:tc>
          <w:tcPr>
            <w:tcW w:w="2299" w:type="dxa"/>
            <w:vMerge w:val="restart"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НСО</w:t>
            </w: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CC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3CC">
              <w:rPr>
                <w:rFonts w:ascii="Times New Roman" w:hAnsi="Times New Roman" w:cs="Times New Roman"/>
                <w:sz w:val="24"/>
                <w:szCs w:val="24"/>
              </w:rPr>
              <w:t>ный Совет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промышленности, торговли и развития предпринимательства НСО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Управлении Федеральной налоговой службы России по Новосибирской области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финансов Новосибирской области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00" w:rsidRPr="00870482" w:rsidTr="00A31E66">
        <w:trPr>
          <w:cantSplit/>
        </w:trPr>
        <w:tc>
          <w:tcPr>
            <w:tcW w:w="11165" w:type="dxa"/>
            <w:gridSpan w:val="5"/>
            <w:vAlign w:val="center"/>
          </w:tcPr>
          <w:p w:rsidR="00095900" w:rsidRPr="00870482" w:rsidRDefault="00095900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00" w:rsidRPr="00870482" w:rsidRDefault="00095900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8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  <w:p w:rsidR="00095900" w:rsidRPr="00870482" w:rsidRDefault="00095900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64" w:type="dxa"/>
            <w:vAlign w:val="center"/>
          </w:tcPr>
          <w:p w:rsidR="0036711E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Совет по </w:t>
            </w: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инвестициям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299" w:type="dxa"/>
            <w:vMerge w:val="restart"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НСО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Новосибирска</w:t>
            </w: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Комиссия по проведению конкурса </w:t>
            </w: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</w:rPr>
              <w:t>инвестиционных</w:t>
            </w:r>
            <w:r w:rsidRPr="002C348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проектов на территории Новосибирской области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36711E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Экспортный совет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при Губернаторе Новосибирской области</w:t>
            </w:r>
          </w:p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экспортного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стандарта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 по содействию развитию </w:t>
            </w:r>
            <w:r w:rsidRPr="00A0597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конкуренции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Новосибирской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внедрение </w:t>
            </w:r>
            <w:r w:rsidRPr="003D5B8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стандарта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совет по </w:t>
            </w:r>
            <w:r w:rsidRPr="004D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оценке регулирующего воздействия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-правовых актов Новосибирской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поддержке и </w:t>
            </w:r>
            <w:r w:rsidRPr="004D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развитию МСП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г.Новосибирске</w:t>
            </w:r>
            <w:proofErr w:type="spellEnd"/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66" w:type="dxa"/>
            <w:gridSpan w:val="2"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7164" w:type="dxa"/>
            <w:vAlign w:val="center"/>
          </w:tcPr>
          <w:p w:rsidR="0036711E" w:rsidRPr="004B2E16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Промышленный 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национальной программы «Международная кооперация и экспорт». Отбор организаций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перечня производителей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2299" w:type="dxa"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НСО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«Российский экспортный центр»</w:t>
            </w: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6" w:type="dxa"/>
            <w:gridSpan w:val="2"/>
            <w:vAlign w:val="center"/>
          </w:tcPr>
          <w:p w:rsidR="0036711E" w:rsidRDefault="005125A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125A3" w:rsidRDefault="005125A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164" w:type="dxa"/>
            <w:vAlign w:val="center"/>
          </w:tcPr>
          <w:p w:rsidR="0036711E" w:rsidRPr="004D237B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37B">
              <w:rPr>
                <w:rFonts w:ascii="Times New Roman" w:hAnsi="Times New Roman" w:cs="Times New Roman"/>
                <w:sz w:val="24"/>
                <w:szCs w:val="24"/>
              </w:rPr>
              <w:t>ежотраслево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37B">
              <w:rPr>
                <w:rFonts w:ascii="Times New Roman" w:hAnsi="Times New Roman" w:cs="Times New Roman"/>
                <w:sz w:val="24"/>
                <w:szCs w:val="24"/>
              </w:rPr>
              <w:t xml:space="preserve"> совет потребителей по вопросам деятельности субъектов естественных монополий при Губернаторе Новосибирской области</w:t>
            </w:r>
          </w:p>
        </w:tc>
        <w:tc>
          <w:tcPr>
            <w:tcW w:w="2299" w:type="dxa"/>
            <w:vMerge w:val="restart"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НСО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надзорные органы НСО</w:t>
            </w: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36711E" w:rsidRDefault="005125A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125A3" w:rsidRDefault="005125A3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164" w:type="dxa"/>
            <w:vAlign w:val="center"/>
          </w:tcPr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по рассмотрению заявок субъектов деятельности в 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>сфере промышленности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в рамках </w:t>
            </w:r>
            <w:r w:rsidRPr="004521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промышленности и повышение её конкурентоспособности 2015-20гг.». Стимулирование н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>опытно-конструкторск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Акселерация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предпринимательства», «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Улучшение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деятельности» и «Популяризация предпринимательства».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развитию </w:t>
            </w:r>
            <w:r w:rsidRPr="00777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малого и среднего предпринимательства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(гос. поддержка)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6" w:type="dxa"/>
            <w:gridSpan w:val="2"/>
            <w:vAlign w:val="center"/>
          </w:tcPr>
          <w:p w:rsidR="0036711E" w:rsidRDefault="007122F4" w:rsidP="007122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квартал </w:t>
            </w:r>
          </w:p>
        </w:tc>
        <w:tc>
          <w:tcPr>
            <w:tcW w:w="7164" w:type="dxa"/>
            <w:vAlign w:val="center"/>
          </w:tcPr>
          <w:p w:rsidR="0036711E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</w:t>
            </w: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правоприменительной</w:t>
            </w:r>
            <w:r w:rsidRPr="009F120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0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-надзорных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Новосибирской области</w:t>
            </w:r>
          </w:p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36711E" w:rsidRDefault="00AD4F37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AD4F37" w:rsidRDefault="00AD4F37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164" w:type="dxa"/>
            <w:vAlign w:val="center"/>
          </w:tcPr>
          <w:p w:rsidR="0036711E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D3">
              <w:rPr>
                <w:rFonts w:ascii="Times New Roman" w:hAnsi="Times New Roman" w:cs="Times New Roman"/>
                <w:sz w:val="24"/>
                <w:szCs w:val="24"/>
              </w:rPr>
              <w:t xml:space="preserve">тбор </w:t>
            </w:r>
            <w:r w:rsidRPr="007F5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проектов</w:t>
            </w:r>
            <w:r w:rsidRPr="00650BD3">
              <w:rPr>
                <w:rFonts w:ascii="Times New Roman" w:hAnsi="Times New Roman" w:cs="Times New Roman"/>
                <w:sz w:val="24"/>
                <w:szCs w:val="24"/>
              </w:rPr>
              <w:t xml:space="preserve"> для «Программы </w:t>
            </w:r>
            <w:proofErr w:type="spellStart"/>
            <w:r w:rsidRPr="00B97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Реиндустриализации</w:t>
            </w:r>
            <w:proofErr w:type="spellEnd"/>
            <w:r w:rsidRPr="00650BD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Новосибирской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650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Расширение круга участников.</w:t>
            </w:r>
          </w:p>
          <w:p w:rsidR="0036711E" w:rsidRPr="003C249F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инжиниринговых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индустриальных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новых высокотехнологических кластеров</w:t>
            </w:r>
          </w:p>
        </w:tc>
        <w:tc>
          <w:tcPr>
            <w:tcW w:w="2299" w:type="dxa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36711E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предприятий Новосибирской области (оказание </w:t>
            </w:r>
            <w:r w:rsidRPr="00D37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содействия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37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участия в конкурсах </w:t>
            </w:r>
            <w:r w:rsidRPr="009D2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институтов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711E" w:rsidRDefault="0036711E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промышленности, Российский экспортный центр, </w:t>
            </w:r>
            <w:r w:rsidRPr="00B97A69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Агентство технологического развития, Агентство стратегических инициатив по продвижению новых проектов, Корпорация МСП, Фонд содействия развитию малых форм предприятий в научно-технической сфере, Национальное агентство развития квалификаций, Ассоциация индустриальных парков, </w:t>
            </w:r>
          </w:p>
          <w:p w:rsidR="0036711E" w:rsidRPr="008B6ED5" w:rsidRDefault="0036711E" w:rsidP="008A18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A97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Агентство инвестиционного развития, Фонд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Агентство регионального развития, Технопарк Новосибирского Академгородка.</w:t>
            </w:r>
          </w:p>
        </w:tc>
        <w:tc>
          <w:tcPr>
            <w:tcW w:w="2299" w:type="dxa"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НСО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Институты развития НСО</w:t>
            </w:r>
          </w:p>
        </w:tc>
      </w:tr>
      <w:tr w:rsidR="0036711E" w:rsidTr="00B045EB">
        <w:trPr>
          <w:cantSplit/>
        </w:trPr>
        <w:tc>
          <w:tcPr>
            <w:tcW w:w="436" w:type="dxa"/>
            <w:vAlign w:val="center"/>
          </w:tcPr>
          <w:p w:rsidR="0036711E" w:rsidRDefault="00D30DD5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6" w:type="dxa"/>
            <w:gridSpan w:val="2"/>
            <w:vAlign w:val="center"/>
          </w:tcPr>
          <w:p w:rsidR="0036711E" w:rsidRDefault="00A63C8F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64" w:type="dxa"/>
            <w:vAlign w:val="center"/>
          </w:tcPr>
          <w:p w:rsidR="0036711E" w:rsidRPr="00095900" w:rsidRDefault="00D30DD5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 по формированию</w:t>
            </w:r>
            <w:r w:rsidR="0036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11E" w:rsidRPr="002562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IT</w:t>
            </w:r>
            <w:r w:rsidR="0036711E" w:rsidRPr="002562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-платформы</w:t>
            </w:r>
            <w:r w:rsidR="0036711E"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</w:t>
            </w:r>
            <w:bookmarkStart w:id="0" w:name="_GoBack"/>
            <w:bookmarkEnd w:id="0"/>
            <w:r w:rsidR="0036711E">
              <w:rPr>
                <w:rFonts w:ascii="Times New Roman" w:hAnsi="Times New Roman" w:cs="Times New Roman"/>
                <w:sz w:val="24"/>
                <w:szCs w:val="24"/>
              </w:rPr>
              <w:t xml:space="preserve">ленной </w:t>
            </w:r>
            <w:r w:rsidR="0036711E" w:rsidRPr="00021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кооперации</w:t>
            </w:r>
            <w:r w:rsidR="0036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разработке программного продукта</w:t>
            </w:r>
            <w:r w:rsidR="0036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36711E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</w:tc>
      </w:tr>
      <w:tr w:rsidR="0036711E" w:rsidRPr="00D30DD5" w:rsidTr="00A31E66">
        <w:trPr>
          <w:cantSplit/>
        </w:trPr>
        <w:tc>
          <w:tcPr>
            <w:tcW w:w="11165" w:type="dxa"/>
            <w:gridSpan w:val="5"/>
            <w:vAlign w:val="center"/>
          </w:tcPr>
          <w:p w:rsidR="0036711E" w:rsidRPr="00D30DD5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1E" w:rsidRPr="00D30DD5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(постоянно)</w:t>
            </w:r>
          </w:p>
          <w:p w:rsidR="0036711E" w:rsidRPr="00D30DD5" w:rsidRDefault="0036711E" w:rsidP="003768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88" w:rsidTr="00B045EB">
        <w:trPr>
          <w:cantSplit/>
        </w:trPr>
        <w:tc>
          <w:tcPr>
            <w:tcW w:w="436" w:type="dxa"/>
            <w:vAlign w:val="center"/>
          </w:tcPr>
          <w:p w:rsidR="00234788" w:rsidRDefault="00234788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234788" w:rsidRDefault="00234788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2500">
              <w:rPr>
                <w:rFonts w:ascii="Times New Roman" w:hAnsi="Times New Roman" w:cs="Times New Roman"/>
                <w:u w:val="single"/>
              </w:rPr>
              <w:t>Разделы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64" w:type="dxa"/>
            <w:vAlign w:val="center"/>
          </w:tcPr>
          <w:p w:rsidR="00234788" w:rsidRDefault="00234788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Реализация бизнес-проектов</w:t>
            </w:r>
          </w:p>
        </w:tc>
        <w:tc>
          <w:tcPr>
            <w:tcW w:w="2299" w:type="dxa"/>
            <w:vMerge w:val="restart"/>
            <w:vAlign w:val="center"/>
          </w:tcPr>
          <w:p w:rsidR="00234788" w:rsidRDefault="00234788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НРО РСПП</w:t>
            </w:r>
          </w:p>
          <w:p w:rsidR="00234788" w:rsidRDefault="00234788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МАРП</w:t>
            </w:r>
          </w:p>
        </w:tc>
      </w:tr>
      <w:tr w:rsidR="00234788" w:rsidTr="00B045EB">
        <w:trPr>
          <w:cantSplit/>
        </w:trPr>
        <w:tc>
          <w:tcPr>
            <w:tcW w:w="436" w:type="dxa"/>
            <w:vAlign w:val="center"/>
          </w:tcPr>
          <w:p w:rsidR="00234788" w:rsidRDefault="00234788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234788" w:rsidRDefault="00234788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234788" w:rsidRDefault="00234788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бизнес-среды, предпринимательские </w:t>
            </w:r>
            <w:r w:rsidRPr="00256276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2299" w:type="dxa"/>
            <w:vMerge/>
            <w:vAlign w:val="center"/>
          </w:tcPr>
          <w:p w:rsidR="00234788" w:rsidRDefault="00234788" w:rsidP="003768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4788" w:rsidTr="00B045EB">
        <w:trPr>
          <w:cantSplit/>
        </w:trPr>
        <w:tc>
          <w:tcPr>
            <w:tcW w:w="436" w:type="dxa"/>
            <w:vAlign w:val="center"/>
          </w:tcPr>
          <w:p w:rsidR="00234788" w:rsidRDefault="00234788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234788" w:rsidRDefault="00234788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234788" w:rsidRPr="00662E63" w:rsidRDefault="00234788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299" w:type="dxa"/>
            <w:vMerge/>
            <w:vAlign w:val="center"/>
          </w:tcPr>
          <w:p w:rsidR="00234788" w:rsidRDefault="00234788" w:rsidP="003768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4788" w:rsidTr="00B045EB">
        <w:trPr>
          <w:cantSplit/>
        </w:trPr>
        <w:tc>
          <w:tcPr>
            <w:tcW w:w="436" w:type="dxa"/>
            <w:vAlign w:val="center"/>
          </w:tcPr>
          <w:p w:rsidR="00234788" w:rsidRDefault="00234788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234788" w:rsidRDefault="00234788" w:rsidP="003768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vAlign w:val="center"/>
          </w:tcPr>
          <w:p w:rsidR="00234788" w:rsidRDefault="00234788" w:rsidP="00376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деловыми 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Алтая, Томска, Омска, Красноярска, Кузбасса</w:t>
            </w:r>
          </w:p>
        </w:tc>
        <w:tc>
          <w:tcPr>
            <w:tcW w:w="2299" w:type="dxa"/>
            <w:vMerge/>
            <w:vAlign w:val="center"/>
          </w:tcPr>
          <w:p w:rsidR="00234788" w:rsidRDefault="00234788" w:rsidP="003768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6A01" w:rsidRPr="00650BD3" w:rsidRDefault="009A6A01" w:rsidP="003768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6A01" w:rsidRPr="00650BD3" w:rsidSect="00256276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0DE5"/>
    <w:multiLevelType w:val="hybridMultilevel"/>
    <w:tmpl w:val="8AC8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74"/>
    <w:rsid w:val="00005176"/>
    <w:rsid w:val="0002105D"/>
    <w:rsid w:val="00095900"/>
    <w:rsid w:val="000A3299"/>
    <w:rsid w:val="000D73CC"/>
    <w:rsid w:val="000F51B7"/>
    <w:rsid w:val="0012078F"/>
    <w:rsid w:val="00132667"/>
    <w:rsid w:val="00150C06"/>
    <w:rsid w:val="0015769F"/>
    <w:rsid w:val="00196CDD"/>
    <w:rsid w:val="001E47AE"/>
    <w:rsid w:val="0022116F"/>
    <w:rsid w:val="00227154"/>
    <w:rsid w:val="00234788"/>
    <w:rsid w:val="0025410E"/>
    <w:rsid w:val="00256276"/>
    <w:rsid w:val="00287358"/>
    <w:rsid w:val="002C3481"/>
    <w:rsid w:val="002F5D91"/>
    <w:rsid w:val="00307A41"/>
    <w:rsid w:val="00326F13"/>
    <w:rsid w:val="0036711E"/>
    <w:rsid w:val="0037687E"/>
    <w:rsid w:val="003902ED"/>
    <w:rsid w:val="0039423E"/>
    <w:rsid w:val="003C249F"/>
    <w:rsid w:val="003C72AD"/>
    <w:rsid w:val="003D5B8B"/>
    <w:rsid w:val="003E563D"/>
    <w:rsid w:val="003F3C57"/>
    <w:rsid w:val="00426F37"/>
    <w:rsid w:val="00452128"/>
    <w:rsid w:val="00462CCC"/>
    <w:rsid w:val="00486B29"/>
    <w:rsid w:val="004906C9"/>
    <w:rsid w:val="00490BFC"/>
    <w:rsid w:val="004B2E16"/>
    <w:rsid w:val="004D237B"/>
    <w:rsid w:val="005125A3"/>
    <w:rsid w:val="0051424A"/>
    <w:rsid w:val="0054035D"/>
    <w:rsid w:val="00542500"/>
    <w:rsid w:val="005460C7"/>
    <w:rsid w:val="00572E3A"/>
    <w:rsid w:val="00584EBF"/>
    <w:rsid w:val="005B270C"/>
    <w:rsid w:val="005C5C17"/>
    <w:rsid w:val="005F4E7A"/>
    <w:rsid w:val="00607665"/>
    <w:rsid w:val="00650BD3"/>
    <w:rsid w:val="00662E63"/>
    <w:rsid w:val="00697926"/>
    <w:rsid w:val="006A57CB"/>
    <w:rsid w:val="006A5D1B"/>
    <w:rsid w:val="006D5283"/>
    <w:rsid w:val="00705559"/>
    <w:rsid w:val="007122F4"/>
    <w:rsid w:val="0071720B"/>
    <w:rsid w:val="0072126C"/>
    <w:rsid w:val="00740F6F"/>
    <w:rsid w:val="007462AC"/>
    <w:rsid w:val="0077343E"/>
    <w:rsid w:val="007749EE"/>
    <w:rsid w:val="007772D6"/>
    <w:rsid w:val="0079664F"/>
    <w:rsid w:val="007D325F"/>
    <w:rsid w:val="007F56FE"/>
    <w:rsid w:val="007F6BD4"/>
    <w:rsid w:val="00821C23"/>
    <w:rsid w:val="00870482"/>
    <w:rsid w:val="0089702B"/>
    <w:rsid w:val="008A1824"/>
    <w:rsid w:val="008B6ED5"/>
    <w:rsid w:val="008D6E0B"/>
    <w:rsid w:val="008F4574"/>
    <w:rsid w:val="009043CC"/>
    <w:rsid w:val="00906E5C"/>
    <w:rsid w:val="00955D2E"/>
    <w:rsid w:val="0095656F"/>
    <w:rsid w:val="00957632"/>
    <w:rsid w:val="00971550"/>
    <w:rsid w:val="009A0001"/>
    <w:rsid w:val="009A6A01"/>
    <w:rsid w:val="009B5BC2"/>
    <w:rsid w:val="009D2049"/>
    <w:rsid w:val="009D28F3"/>
    <w:rsid w:val="009D5F5D"/>
    <w:rsid w:val="009F120E"/>
    <w:rsid w:val="00A0185F"/>
    <w:rsid w:val="00A05979"/>
    <w:rsid w:val="00A14A74"/>
    <w:rsid w:val="00A21263"/>
    <w:rsid w:val="00A31E66"/>
    <w:rsid w:val="00A57345"/>
    <w:rsid w:val="00A636E0"/>
    <w:rsid w:val="00A63C8F"/>
    <w:rsid w:val="00A84BF9"/>
    <w:rsid w:val="00A85D4D"/>
    <w:rsid w:val="00A970FE"/>
    <w:rsid w:val="00AD3504"/>
    <w:rsid w:val="00AD4F37"/>
    <w:rsid w:val="00B045EB"/>
    <w:rsid w:val="00B97A69"/>
    <w:rsid w:val="00BC4A2B"/>
    <w:rsid w:val="00BD596B"/>
    <w:rsid w:val="00BF52BE"/>
    <w:rsid w:val="00C01716"/>
    <w:rsid w:val="00C4427C"/>
    <w:rsid w:val="00C52814"/>
    <w:rsid w:val="00C5690E"/>
    <w:rsid w:val="00CA23DF"/>
    <w:rsid w:val="00CE3DFB"/>
    <w:rsid w:val="00CE4AB1"/>
    <w:rsid w:val="00CF6113"/>
    <w:rsid w:val="00D038DC"/>
    <w:rsid w:val="00D30DD5"/>
    <w:rsid w:val="00D375B7"/>
    <w:rsid w:val="00D65527"/>
    <w:rsid w:val="00D855D3"/>
    <w:rsid w:val="00DF6111"/>
    <w:rsid w:val="00E05A60"/>
    <w:rsid w:val="00E8004F"/>
    <w:rsid w:val="00E8404F"/>
    <w:rsid w:val="00E84961"/>
    <w:rsid w:val="00EA4B26"/>
    <w:rsid w:val="00EC4DAB"/>
    <w:rsid w:val="00F00AF7"/>
    <w:rsid w:val="00F35DAC"/>
    <w:rsid w:val="00F607DC"/>
    <w:rsid w:val="00F62CD1"/>
    <w:rsid w:val="00F64D9F"/>
    <w:rsid w:val="00F762EC"/>
    <w:rsid w:val="00FA3B3A"/>
    <w:rsid w:val="00FC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02129-3550-428A-85E8-CB8EC465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7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EF6A-3857-434A-9177-370C2D49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1501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</dc:creator>
  <cp:lastModifiedBy>Юрий Ласточкин</cp:lastModifiedBy>
  <cp:revision>30</cp:revision>
  <cp:lastPrinted>2019-05-28T02:26:00Z</cp:lastPrinted>
  <dcterms:created xsi:type="dcterms:W3CDTF">2019-11-27T03:05:00Z</dcterms:created>
  <dcterms:modified xsi:type="dcterms:W3CDTF">2019-12-04T02:45:00Z</dcterms:modified>
</cp:coreProperties>
</file>